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B" w:rsidRPr="00B4773B" w:rsidRDefault="00B4773B" w:rsidP="00B4773B">
      <w:pPr>
        <w:jc w:val="right"/>
        <w:rPr>
          <w:rFonts w:ascii="Times New Roman" w:hAnsi="Times New Roman" w:cs="Times New Roman"/>
          <w:sz w:val="28"/>
          <w:szCs w:val="28"/>
        </w:rPr>
      </w:pPr>
      <w:r w:rsidRPr="00B4773B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B4773B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4773B" w:rsidRPr="00B4773B" w:rsidRDefault="00B4773B" w:rsidP="00B4773B">
      <w:pPr>
        <w:jc w:val="right"/>
        <w:rPr>
          <w:rFonts w:ascii="Times New Roman" w:hAnsi="Times New Roman" w:cs="Times New Roman"/>
          <w:sz w:val="28"/>
          <w:szCs w:val="28"/>
        </w:rPr>
      </w:pPr>
      <w:r w:rsidRPr="00B4773B">
        <w:rPr>
          <w:rFonts w:ascii="Times New Roman" w:hAnsi="Times New Roman" w:cs="Times New Roman"/>
          <w:sz w:val="28"/>
          <w:szCs w:val="28"/>
        </w:rPr>
        <w:t>к приказу№13а</w:t>
      </w:r>
    </w:p>
    <w:p w:rsidR="00B4773B" w:rsidRPr="00B4773B" w:rsidRDefault="00B4773B" w:rsidP="00B4773B">
      <w:pPr>
        <w:jc w:val="right"/>
        <w:rPr>
          <w:rFonts w:ascii="Times New Roman" w:hAnsi="Times New Roman" w:cs="Times New Roman"/>
          <w:sz w:val="28"/>
          <w:szCs w:val="28"/>
        </w:rPr>
      </w:pPr>
      <w:r w:rsidRPr="00B4773B">
        <w:rPr>
          <w:rFonts w:ascii="Times New Roman" w:hAnsi="Times New Roman" w:cs="Times New Roman"/>
          <w:sz w:val="28"/>
          <w:szCs w:val="28"/>
        </w:rPr>
        <w:t>от16.01.2018г.</w:t>
      </w:r>
    </w:p>
    <w:p w:rsidR="00B4773B" w:rsidRPr="00B4773B" w:rsidRDefault="00B4773B">
      <w:pPr>
        <w:rPr>
          <w:rFonts w:ascii="Times New Roman" w:hAnsi="Times New Roman" w:cs="Times New Roman"/>
          <w:b/>
        </w:rPr>
      </w:pPr>
    </w:p>
    <w:p w:rsidR="008463B4" w:rsidRPr="008463B4" w:rsidRDefault="008463B4">
      <w:pPr>
        <w:rPr>
          <w:rFonts w:ascii="Times New Roman" w:hAnsi="Times New Roman" w:cs="Times New Roman"/>
          <w:b/>
          <w:sz w:val="28"/>
          <w:szCs w:val="28"/>
        </w:rPr>
      </w:pPr>
      <w:r w:rsidRPr="008463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B47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3B4">
        <w:rPr>
          <w:rFonts w:ascii="Times New Roman" w:hAnsi="Times New Roman" w:cs="Times New Roman"/>
          <w:b/>
          <w:sz w:val="28"/>
          <w:szCs w:val="28"/>
        </w:rPr>
        <w:t xml:space="preserve">О   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3B4">
        <w:rPr>
          <w:rFonts w:ascii="Times New Roman" w:hAnsi="Times New Roman" w:cs="Times New Roman"/>
          <w:b/>
          <w:sz w:val="28"/>
          <w:szCs w:val="28"/>
        </w:rPr>
        <w:t>ГРУППЫ  ПО ВНЕДРЕНИЮ ПРОФЕССИОНАЛЬНЫХ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3B4">
        <w:rPr>
          <w:rFonts w:ascii="Times New Roman" w:hAnsi="Times New Roman" w:cs="Times New Roman"/>
          <w:b/>
          <w:sz w:val="28"/>
          <w:szCs w:val="28"/>
        </w:rPr>
        <w:t xml:space="preserve"> СТАНДАРТОВ </w:t>
      </w:r>
    </w:p>
    <w:p w:rsidR="008463B4" w:rsidRPr="008463B4" w:rsidRDefault="008463B4">
      <w:pPr>
        <w:rPr>
          <w:rFonts w:ascii="Times New Roman" w:hAnsi="Times New Roman" w:cs="Times New Roman"/>
          <w:b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463B4">
        <w:rPr>
          <w:rFonts w:ascii="Times New Roman" w:hAnsi="Times New Roman" w:cs="Times New Roman"/>
          <w:b/>
          <w:sz w:val="28"/>
          <w:szCs w:val="28"/>
        </w:rPr>
        <w:t>1Общие положения</w:t>
      </w:r>
    </w:p>
    <w:p w:rsidR="008463B4" w:rsidRPr="008463B4" w:rsidRDefault="008463B4" w:rsidP="008463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>Рабочая группа по внедрению профессиональных стандартов в ТОГБУ    Центр поддержки семьи и помощи детям «Семейный причал»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 ТОГБУ Центр поддержки семьи и помощи детям «Семейный причал»</w:t>
      </w:r>
    </w:p>
    <w:p w:rsidR="008463B4" w:rsidRDefault="008463B4" w:rsidP="008463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1.2. Комиссия создается в ТОГБУ «Центр поддержки семьи и помощи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емейный причал»</w:t>
      </w:r>
      <w:r w:rsidRPr="008463B4">
        <w:rPr>
          <w:rFonts w:ascii="Times New Roman" w:hAnsi="Times New Roman" w:cs="Times New Roman"/>
          <w:sz w:val="28"/>
          <w:szCs w:val="28"/>
        </w:rPr>
        <w:t xml:space="preserve"> на период внедрения профессиональных стандартов. </w:t>
      </w:r>
    </w:p>
    <w:p w:rsidR="008463B4" w:rsidRDefault="008463B4" w:rsidP="008463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 </w:t>
      </w:r>
    </w:p>
    <w:p w:rsidR="008463B4" w:rsidRDefault="008463B4" w:rsidP="008463B4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8463B4">
        <w:rPr>
          <w:rFonts w:ascii="Times New Roman" w:hAnsi="Times New Roman" w:cs="Times New Roman"/>
          <w:b/>
          <w:sz w:val="28"/>
          <w:szCs w:val="28"/>
        </w:rPr>
        <w:t xml:space="preserve">2. Основные задачи деятельности комиссии </w:t>
      </w:r>
    </w:p>
    <w:p w:rsidR="008463B4" w:rsidRDefault="008463B4" w:rsidP="008463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2.1.Основными задачами работы Комиссии являются: </w:t>
      </w:r>
    </w:p>
    <w:p w:rsidR="008463B4" w:rsidRDefault="008463B4" w:rsidP="008463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разработка предложений и рекомендаций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Центре</w:t>
      </w:r>
    </w:p>
    <w:p w:rsidR="008463B4" w:rsidRDefault="008463B4" w:rsidP="008463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; </w:t>
      </w: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выявление профессий и должностей, по которым применение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 является обязательным. Составление обобщенной информации по данному вопросу; </w:t>
      </w:r>
    </w:p>
    <w:p w:rsidR="008463B4" w:rsidRDefault="008463B4" w:rsidP="008463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3B4" w:rsidRDefault="008463B4" w:rsidP="008463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рассмотрение в предварительном порядк</w:t>
      </w:r>
      <w:r>
        <w:rPr>
          <w:rFonts w:ascii="Times New Roman" w:hAnsi="Times New Roman" w:cs="Times New Roman"/>
          <w:sz w:val="28"/>
          <w:szCs w:val="28"/>
        </w:rPr>
        <w:t xml:space="preserve">е проектов локальных актов  Центра </w:t>
      </w:r>
      <w:r w:rsidRPr="008463B4">
        <w:rPr>
          <w:rFonts w:ascii="Times New Roman" w:hAnsi="Times New Roman" w:cs="Times New Roman"/>
          <w:sz w:val="28"/>
          <w:szCs w:val="28"/>
        </w:rPr>
        <w:t xml:space="preserve">по вопросам внедрения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предварительная оценка соответствия уровня образования работников требованиям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</w:t>
      </w:r>
      <w:r w:rsidR="00ED4291">
        <w:rPr>
          <w:rFonts w:ascii="Times New Roman" w:hAnsi="Times New Roman" w:cs="Times New Roman"/>
          <w:sz w:val="28"/>
          <w:szCs w:val="28"/>
        </w:rPr>
        <w:t xml:space="preserve">у, </w:t>
      </w:r>
      <w:r w:rsidRPr="008463B4">
        <w:rPr>
          <w:rFonts w:ascii="Times New Roman" w:hAnsi="Times New Roman" w:cs="Times New Roman"/>
          <w:sz w:val="28"/>
          <w:szCs w:val="28"/>
        </w:rPr>
        <w:t xml:space="preserve"> рекомендаций по формированию плана повышения квалификации работников в целях приведения уровня </w:t>
      </w:r>
      <w:r w:rsidRPr="008463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работников в соответствие с требованиями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>;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подготовка рекомендаций по приведению наименований должностей и профессий работников в соответствие с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профстандартами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>, а также по внесению изме</w:t>
      </w:r>
      <w:r w:rsidR="00ED4291">
        <w:rPr>
          <w:rFonts w:ascii="Times New Roman" w:hAnsi="Times New Roman" w:cs="Times New Roman"/>
          <w:sz w:val="28"/>
          <w:szCs w:val="28"/>
        </w:rPr>
        <w:t>нений в штатное расписание  Центра.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</w:t>
      </w: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подготовка рекомендаций по изме</w:t>
      </w:r>
      <w:r w:rsidR="00ED4291">
        <w:rPr>
          <w:rFonts w:ascii="Times New Roman" w:hAnsi="Times New Roman" w:cs="Times New Roman"/>
          <w:sz w:val="28"/>
          <w:szCs w:val="28"/>
        </w:rPr>
        <w:t>нению системы оплаты труда Центра</w:t>
      </w:r>
      <w:r w:rsidRPr="008463B4">
        <w:rPr>
          <w:rFonts w:ascii="Times New Roman" w:hAnsi="Times New Roman" w:cs="Times New Roman"/>
          <w:sz w:val="28"/>
          <w:szCs w:val="28"/>
        </w:rPr>
        <w:t xml:space="preserve"> в целях ее совершенствования и установления заработной платы в </w:t>
      </w:r>
      <w:proofErr w:type="gramStart"/>
      <w:r w:rsidRPr="008463B4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8463B4">
        <w:rPr>
          <w:rFonts w:ascii="Times New Roman" w:hAnsi="Times New Roman" w:cs="Times New Roman"/>
          <w:sz w:val="28"/>
          <w:szCs w:val="28"/>
        </w:rPr>
        <w:t xml:space="preserve"> как от квалификационного уровня работника, так и от фактических результатов его профессиональной деятельности (критериев эффективности); 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подготовка на основании анализа внедрения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 предложений в Минтруда России по внесению изменений и дополнений </w:t>
      </w:r>
      <w:proofErr w:type="gramStart"/>
      <w:r w:rsidRPr="008463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3B4">
        <w:rPr>
          <w:rFonts w:ascii="Times New Roman" w:hAnsi="Times New Roman" w:cs="Times New Roman"/>
          <w:sz w:val="28"/>
          <w:szCs w:val="28"/>
        </w:rPr>
        <w:t xml:space="preserve"> отдельные профстандарты. </w:t>
      </w:r>
    </w:p>
    <w:p w:rsidR="00ED4291" w:rsidRPr="00ED4291" w:rsidRDefault="008463B4" w:rsidP="00ED4291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2.2. </w:t>
      </w:r>
      <w:r w:rsidRPr="00ED4291">
        <w:rPr>
          <w:rFonts w:ascii="Times New Roman" w:hAnsi="Times New Roman" w:cs="Times New Roman"/>
          <w:b/>
          <w:sz w:val="28"/>
          <w:szCs w:val="28"/>
        </w:rPr>
        <w:t>Комиссия для выполнения возложенных на нее задач: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</w:t>
      </w:r>
      <w:r w:rsidRPr="008463B4">
        <w:sym w:font="Symbol" w:char="F0B7"/>
      </w:r>
      <w:r w:rsidR="00ED4291">
        <w:rPr>
          <w:rFonts w:ascii="Times New Roman" w:hAnsi="Times New Roman" w:cs="Times New Roman"/>
          <w:sz w:val="28"/>
          <w:szCs w:val="28"/>
        </w:rPr>
        <w:t xml:space="preserve"> анализирует работу  Центра </w:t>
      </w:r>
      <w:r w:rsidRPr="008463B4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организации внедрения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>;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</w:t>
      </w: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регулярно заслушивает информацию руководителей подразделений о ходе внедрения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>;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</w:t>
      </w: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консультирует ответственных работников организации, на которых возложены обязанности по внедрению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, по проблеме внедрения и реализации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 с целью повышения уровня их компетентности;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</w:t>
      </w: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информирует работников о подготовке к внедрению и порядке перехода на профстандарты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ED4291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</w:t>
      </w: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, заместителей директора и руководителей подразделений по вопросам внедрения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>;</w:t>
      </w:r>
    </w:p>
    <w:p w:rsidR="00ED4291" w:rsidRDefault="008463B4" w:rsidP="005A48F2">
      <w:pPr>
        <w:pStyle w:val="a3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8463B4">
        <w:sym w:font="Symbol" w:char="F0B7"/>
      </w:r>
      <w:r w:rsidRPr="008463B4">
        <w:rPr>
          <w:rFonts w:ascii="Times New Roman" w:hAnsi="Times New Roman" w:cs="Times New Roman"/>
          <w:sz w:val="28"/>
          <w:szCs w:val="28"/>
        </w:rPr>
        <w:t xml:space="preserve"> готовит справочные материалы по вопросам введения и реализации </w:t>
      </w:r>
      <w:proofErr w:type="spellStart"/>
      <w:r w:rsidRPr="008463B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463B4">
        <w:rPr>
          <w:rFonts w:ascii="Times New Roman" w:hAnsi="Times New Roman" w:cs="Times New Roman"/>
          <w:sz w:val="28"/>
          <w:szCs w:val="28"/>
        </w:rPr>
        <w:t xml:space="preserve">, об опыте работы организации в данном направлении. </w:t>
      </w:r>
      <w:r w:rsidR="005A48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8F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A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A48F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5A48F2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5A48F2" w:rsidRDefault="005A48F2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Рабочая группа  </w:t>
      </w:r>
      <w:r w:rsidR="008463B4" w:rsidRPr="008463B4">
        <w:rPr>
          <w:rFonts w:ascii="Times New Roman" w:hAnsi="Times New Roman" w:cs="Times New Roman"/>
          <w:sz w:val="28"/>
          <w:szCs w:val="28"/>
        </w:rPr>
        <w:t>создается из числа компетентных и квалифицированных работников организации. В состав Комиссии в обя</w:t>
      </w:r>
      <w:r>
        <w:rPr>
          <w:rFonts w:ascii="Times New Roman" w:hAnsi="Times New Roman" w:cs="Times New Roman"/>
          <w:sz w:val="28"/>
          <w:szCs w:val="28"/>
        </w:rPr>
        <w:t>зательном порядке входят сотрудники Центра</w:t>
      </w:r>
    </w:p>
    <w:p w:rsidR="005A48F2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lastRenderedPageBreak/>
        <w:t>. 3.2. Количественный и списочный состав Комиссии определ</w:t>
      </w:r>
      <w:r w:rsidR="005A48F2">
        <w:rPr>
          <w:rFonts w:ascii="Times New Roman" w:hAnsi="Times New Roman" w:cs="Times New Roman"/>
          <w:sz w:val="28"/>
          <w:szCs w:val="28"/>
        </w:rPr>
        <w:t>яется приказом директора Центра</w:t>
      </w:r>
      <w:proofErr w:type="gramStart"/>
      <w:r w:rsidR="005A48F2">
        <w:rPr>
          <w:rFonts w:ascii="Times New Roman" w:hAnsi="Times New Roman" w:cs="Times New Roman"/>
          <w:sz w:val="28"/>
          <w:szCs w:val="28"/>
        </w:rPr>
        <w:t xml:space="preserve"> </w:t>
      </w:r>
      <w:r w:rsidRPr="00846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3B4">
        <w:rPr>
          <w:rFonts w:ascii="Times New Roman" w:hAnsi="Times New Roman" w:cs="Times New Roman"/>
          <w:sz w:val="28"/>
          <w:szCs w:val="28"/>
        </w:rPr>
        <w:t xml:space="preserve"> Изменения в приказ вносятся по мере необходимости. </w:t>
      </w:r>
    </w:p>
    <w:p w:rsidR="005A48F2" w:rsidRDefault="008463B4" w:rsidP="00ED42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5A48F2">
        <w:rPr>
          <w:rFonts w:ascii="Times New Roman" w:hAnsi="Times New Roman" w:cs="Times New Roman"/>
          <w:b/>
          <w:sz w:val="28"/>
          <w:szCs w:val="28"/>
        </w:rPr>
        <w:t xml:space="preserve">4. Порядок работы </w:t>
      </w:r>
      <w:r w:rsidR="005A48F2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5A48F2" w:rsidRDefault="008463B4" w:rsidP="006A1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4.1. Заседания Комиссии проводятся по мере необходимости, но не реже одного раза в месяц. </w:t>
      </w:r>
    </w:p>
    <w:p w:rsidR="005A48F2" w:rsidRDefault="008463B4" w:rsidP="006A1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4.2. Заседание Комиссии является открытым. </w:t>
      </w:r>
    </w:p>
    <w:p w:rsidR="005A48F2" w:rsidRDefault="008463B4" w:rsidP="006A1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на нем присутствовало не менее 2/3 списочного состава Комиссии.</w:t>
      </w:r>
    </w:p>
    <w:p w:rsidR="005A48F2" w:rsidRDefault="008463B4" w:rsidP="006A1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 4.4. Повестка заседания формируется председателем Комиссии на основе решений, предложений членов Комиссии и утверждается на заседании Комиссии. </w:t>
      </w:r>
    </w:p>
    <w:p w:rsidR="006A12B0" w:rsidRDefault="008463B4" w:rsidP="006A1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463B4"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и </w:t>
      </w:r>
      <w:r w:rsidRPr="005A48F2">
        <w:rPr>
          <w:rFonts w:ascii="Times New Roman" w:hAnsi="Times New Roman" w:cs="Times New Roman"/>
          <w:sz w:val="28"/>
          <w:szCs w:val="28"/>
        </w:rPr>
        <w:t>оформляются</w:t>
      </w:r>
      <w:r w:rsidR="005A48F2">
        <w:rPr>
          <w:rFonts w:ascii="Times New Roman" w:hAnsi="Times New Roman" w:cs="Times New Roman"/>
          <w:sz w:val="28"/>
          <w:szCs w:val="28"/>
        </w:rPr>
        <w:t xml:space="preserve"> протоколами, которые подписываются председателем рабочей группы</w:t>
      </w:r>
      <w:proofErr w:type="gramStart"/>
      <w:r w:rsidR="005A48F2">
        <w:rPr>
          <w:rFonts w:ascii="Times New Roman" w:hAnsi="Times New Roman" w:cs="Times New Roman"/>
          <w:sz w:val="28"/>
          <w:szCs w:val="28"/>
        </w:rPr>
        <w:t xml:space="preserve">  </w:t>
      </w:r>
      <w:r w:rsidR="005A48F2" w:rsidRPr="005A4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48F2" w:rsidRPr="005A48F2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Комиссии</w:t>
      </w:r>
      <w:r w:rsidR="006A12B0">
        <w:rPr>
          <w:rFonts w:ascii="Times New Roman" w:hAnsi="Times New Roman" w:cs="Times New Roman"/>
          <w:sz w:val="28"/>
          <w:szCs w:val="28"/>
        </w:rPr>
        <w:t xml:space="preserve"> ежеквартально директору Центра</w:t>
      </w:r>
      <w:r w:rsidR="005A48F2" w:rsidRPr="005A48F2">
        <w:rPr>
          <w:rFonts w:ascii="Times New Roman" w:hAnsi="Times New Roman" w:cs="Times New Roman"/>
          <w:sz w:val="28"/>
          <w:szCs w:val="28"/>
        </w:rPr>
        <w:t xml:space="preserve"> представляется подробный отчет с описанием результатов,</w:t>
      </w:r>
      <w:r w:rsidR="006A12B0">
        <w:rPr>
          <w:rFonts w:ascii="Times New Roman" w:hAnsi="Times New Roman" w:cs="Times New Roman"/>
          <w:sz w:val="28"/>
          <w:szCs w:val="28"/>
        </w:rPr>
        <w:t xml:space="preserve"> выводов и рекомендаций рабочей группы</w:t>
      </w:r>
      <w:r w:rsidR="005A48F2" w:rsidRPr="005A48F2"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proofErr w:type="spellStart"/>
      <w:r w:rsidR="005A48F2" w:rsidRPr="005A48F2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5A48F2" w:rsidRPr="005A4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2B0" w:rsidRDefault="005A48F2" w:rsidP="006A1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48F2">
        <w:rPr>
          <w:rFonts w:ascii="Times New Roman" w:hAnsi="Times New Roman" w:cs="Times New Roman"/>
          <w:sz w:val="28"/>
          <w:szCs w:val="28"/>
        </w:rPr>
        <w:t>4.6.</w:t>
      </w:r>
      <w:r w:rsidR="006A12B0">
        <w:rPr>
          <w:rFonts w:ascii="Times New Roman" w:hAnsi="Times New Roman" w:cs="Times New Roman"/>
          <w:sz w:val="28"/>
          <w:szCs w:val="28"/>
        </w:rPr>
        <w:t xml:space="preserve"> Решения рабочей группы</w:t>
      </w:r>
      <w:r w:rsidRPr="005A48F2">
        <w:rPr>
          <w:rFonts w:ascii="Times New Roman" w:hAnsi="Times New Roman" w:cs="Times New Roman"/>
          <w:sz w:val="28"/>
          <w:szCs w:val="28"/>
        </w:rPr>
        <w:t>, принимаемые в соответствии с ее компетенцией, имеют рекомендательный характер.</w:t>
      </w:r>
    </w:p>
    <w:p w:rsidR="006A12B0" w:rsidRDefault="006A12B0" w:rsidP="006A1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Деятельность  рабочей группы </w:t>
      </w:r>
      <w:r w:rsidR="005A48F2" w:rsidRPr="005A48F2">
        <w:rPr>
          <w:rFonts w:ascii="Times New Roman" w:hAnsi="Times New Roman" w:cs="Times New Roman"/>
          <w:sz w:val="28"/>
          <w:szCs w:val="28"/>
        </w:rPr>
        <w:t>приостанавливается и (или) прекращ</w:t>
      </w:r>
      <w:r>
        <w:rPr>
          <w:rFonts w:ascii="Times New Roman" w:hAnsi="Times New Roman" w:cs="Times New Roman"/>
          <w:sz w:val="28"/>
          <w:szCs w:val="28"/>
        </w:rPr>
        <w:t>ается приказом директора Центра.</w:t>
      </w:r>
    </w:p>
    <w:p w:rsidR="006A12B0" w:rsidRDefault="006A12B0" w:rsidP="006A1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4.8.  Рабочая группа </w:t>
      </w:r>
      <w:r w:rsidR="005A48F2" w:rsidRPr="006A12B0"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proofErr w:type="spellStart"/>
      <w:r w:rsidR="005A48F2" w:rsidRPr="006A12B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5A48F2" w:rsidRPr="006A12B0">
        <w:rPr>
          <w:rFonts w:ascii="Times New Roman" w:hAnsi="Times New Roman" w:cs="Times New Roman"/>
          <w:sz w:val="28"/>
          <w:szCs w:val="28"/>
        </w:rPr>
        <w:t xml:space="preserve"> не подменяет иных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8F2" w:rsidRPr="006A12B0">
        <w:rPr>
          <w:rFonts w:ascii="Times New Roman" w:hAnsi="Times New Roman" w:cs="Times New Roman"/>
          <w:sz w:val="28"/>
          <w:szCs w:val="28"/>
        </w:rPr>
        <w:t>комиссий (р</w:t>
      </w:r>
      <w:r>
        <w:rPr>
          <w:rFonts w:ascii="Times New Roman" w:hAnsi="Times New Roman" w:cs="Times New Roman"/>
          <w:sz w:val="28"/>
          <w:szCs w:val="28"/>
        </w:rPr>
        <w:t>абочих групп), созданных в Центре</w:t>
      </w:r>
      <w:r w:rsidR="005A48F2" w:rsidRPr="006A12B0">
        <w:rPr>
          <w:rFonts w:ascii="Times New Roman" w:hAnsi="Times New Roman" w:cs="Times New Roman"/>
          <w:sz w:val="28"/>
          <w:szCs w:val="28"/>
        </w:rPr>
        <w:t xml:space="preserve"> (аттестационной, квалификационной), и не может выполнять возложенные на иные комиссии (рабочие группы)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A12B0" w:rsidRPr="006A12B0" w:rsidRDefault="006A12B0" w:rsidP="006A1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5</w:t>
      </w:r>
      <w:r w:rsidRPr="006A12B0">
        <w:rPr>
          <w:b/>
        </w:rPr>
        <w:t xml:space="preserve">. </w:t>
      </w:r>
      <w:r w:rsidRPr="006A12B0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A87B19" w:rsidRPr="006A12B0" w:rsidRDefault="006A12B0" w:rsidP="006A12B0">
      <w:pPr>
        <w:rPr>
          <w:rFonts w:ascii="Times New Roman" w:hAnsi="Times New Roman" w:cs="Times New Roman"/>
          <w:sz w:val="28"/>
          <w:szCs w:val="28"/>
        </w:rPr>
      </w:pPr>
      <w:r w:rsidRPr="006A12B0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6A12B0" w:rsidRPr="006A12B0" w:rsidRDefault="006A12B0" w:rsidP="006A12B0">
      <w:pPr>
        <w:rPr>
          <w:rFonts w:ascii="Times New Roman" w:hAnsi="Times New Roman" w:cs="Times New Roman"/>
          <w:sz w:val="28"/>
          <w:szCs w:val="28"/>
        </w:rPr>
      </w:pPr>
    </w:p>
    <w:sectPr w:rsidR="006A12B0" w:rsidRPr="006A12B0" w:rsidSect="00A8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9CD"/>
    <w:multiLevelType w:val="multilevel"/>
    <w:tmpl w:val="06D434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B4"/>
    <w:rsid w:val="00544EE8"/>
    <w:rsid w:val="005A48F2"/>
    <w:rsid w:val="006A12B0"/>
    <w:rsid w:val="008463B4"/>
    <w:rsid w:val="00A87B19"/>
    <w:rsid w:val="00B4773B"/>
    <w:rsid w:val="00ED4291"/>
    <w:rsid w:val="00F9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2021-12-17T08:19:00Z</dcterms:created>
  <dcterms:modified xsi:type="dcterms:W3CDTF">2021-12-17T09:03:00Z</dcterms:modified>
</cp:coreProperties>
</file>